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77777777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 1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5D21290E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от 30.0</w:t>
      </w:r>
      <w:r w:rsidR="005D4FAE">
        <w:rPr>
          <w:rFonts w:ascii="Times New Roman" w:hAnsi="Times New Roman"/>
          <w:szCs w:val="24"/>
          <w:lang w:eastAsia="ru-RU"/>
        </w:rPr>
        <w:t>6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5E61A9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5D4FAE">
        <w:rPr>
          <w:rFonts w:ascii="Times New Roman" w:hAnsi="Times New Roman"/>
          <w:szCs w:val="24"/>
          <w:lang w:eastAsia="ru-RU"/>
        </w:rPr>
        <w:t>306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364FF2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BD3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3A327" w14:textId="03C1DA89" w:rsidR="00364FF2" w:rsidRPr="00565D87" w:rsidRDefault="004320B9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</w:tc>
      </w:tr>
      <w:tr w:rsidR="004320B9" w:rsidRPr="004320B9" w14:paraId="5704E1CB" w14:textId="77777777" w:rsidTr="00BD3E5F">
        <w:trPr>
          <w:trHeight w:val="20"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23A2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03-00008-З-00479-010814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D1EC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Полигон складирования хозяйственно-бытовых стоков п. Зун-Холба рудника «Холбинский»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1CEE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BA43" w14:textId="221D7050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73210001304 отходы (осадки) из выгребных ям, 7 32 101 01 30 4 отходы коммунальные жидкие неканализованных объектов водопотребления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9A72" w14:textId="77777777" w:rsidR="004320B9" w:rsidRPr="004320B9" w:rsidRDefault="004320B9" w:rsidP="004320B9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D5DD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01, 02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5FF1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8688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66A9" w14:textId="77777777" w:rsidR="004D4F55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5B8CCB1F" w14:textId="65091D5C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5B8C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EA4B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41000 (41000)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3E1052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10000</w:t>
            </w:r>
          </w:p>
        </w:tc>
      </w:tr>
      <w:tr w:rsidR="004320B9" w:rsidRPr="004320B9" w14:paraId="7FD9D49E" w14:textId="77777777" w:rsidTr="00BD3E5F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17F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03-00009-З-00479-010814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414F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Полигон складирования хозяйственно-бытовых стоков п. Самарта рудника «Холбинский»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359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230" w14:textId="5D2CB74A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73210001304 отходы (осадки) из выгребных ям, 7 32 101 01 30 4 отходы коммунальные жидкие неканализованных объектов водопотребления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F337" w14:textId="77777777" w:rsidR="004320B9" w:rsidRPr="004320B9" w:rsidRDefault="004320B9" w:rsidP="004320B9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4E6A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01, 02, 04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EC48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73B4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77AF" w14:textId="77777777" w:rsidR="004D4F55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4A98894C" w14:textId="6119C399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F855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B8E8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41480(41480)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E888ED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15400</w:t>
            </w:r>
          </w:p>
        </w:tc>
      </w:tr>
      <w:tr w:rsidR="004320B9" w:rsidRPr="004320B9" w14:paraId="664DD1AC" w14:textId="77777777" w:rsidTr="00BD3E5F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C096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 xml:space="preserve">03-00011-З-00479-010814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8D4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Полигон твердых бытовых отходов п. Зун-Холба рудника «Холбинский»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4ACA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160D" w14:textId="41A03135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 xml:space="preserve">73310001724 Мусор от офисных и бытовых помещений организаций несортированный (исключая крупногабаритный), 73111001724 Отходы из жилищ несортированные (исключая крупногабаритные), 73339002715 Смет с территории предприятия практически неопасный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D56E" w14:textId="77777777" w:rsidR="004320B9" w:rsidRPr="004320B9" w:rsidRDefault="004320B9" w:rsidP="004320B9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953C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01, 02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E215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1DD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79A5" w14:textId="77777777" w:rsidR="004D4F55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25FF9AC4" w14:textId="45835AAE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21C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A6B5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4710 (933)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02D12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</w:tr>
      <w:tr w:rsidR="004320B9" w:rsidRPr="004320B9" w14:paraId="114BC710" w14:textId="77777777" w:rsidTr="00BD3E5F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8DEC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03-00012-З-00479-010814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79CA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Полигон твердых бытовых отходов   п. Самарта   рудника «Холбинский»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192A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57D8" w14:textId="779932E6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 xml:space="preserve">73310001724 Мусор от офисных и бытовых помещений организаций несортированный (исключая крупногабаритный), 73111001724 Отходы и жилищ несортированные (исключая крупногабаритные), 73339002715 Смет с территории предприятия практически неопасный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CF69" w14:textId="77777777" w:rsidR="004320B9" w:rsidRPr="004320B9" w:rsidRDefault="004320B9" w:rsidP="004320B9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D618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02, 04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6BC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896A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27FB" w14:textId="77777777" w:rsidR="004D4F55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65048FA8" w14:textId="5F2C8BD5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C73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919B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31918 (6320)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28F4FF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4000</w:t>
            </w:r>
          </w:p>
        </w:tc>
      </w:tr>
      <w:tr w:rsidR="004320B9" w:rsidRPr="004320B9" w14:paraId="016EE287" w14:textId="77777777" w:rsidTr="00BD3E5F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5DFF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03-00017-З-00479-010814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C76B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Хвостохранилище цеха гидрометаллургии   рудника «Холбинский»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E28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B003" w14:textId="755322D2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22241101395 Отходы (хвосты) цианирования руд серебряных и золотосодержащих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4A1E" w14:textId="77777777" w:rsidR="004320B9" w:rsidRPr="004320B9" w:rsidRDefault="004320B9" w:rsidP="004320B9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315F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01, 02, 04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E68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7FF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4D81" w14:textId="77777777" w:rsidR="004D4F55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2F46DFF2" w14:textId="2B86DB5F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24E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76AD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715700 (951881)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68166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132765</w:t>
            </w:r>
          </w:p>
        </w:tc>
      </w:tr>
      <w:tr w:rsidR="004320B9" w:rsidRPr="004320B9" w14:paraId="554A302A" w14:textId="77777777" w:rsidTr="00BD3E5F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F4F89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03-00018-З-00479-010814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F06388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Хвостохранилище цеха обогащения рудника «Холбинский»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275F17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77CF32" w14:textId="2AD063BA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22241108395 Отходы (хвосты) флотации руд серебряных и золотосодержащих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5482D7" w14:textId="77777777" w:rsidR="004320B9" w:rsidRPr="004320B9" w:rsidRDefault="004320B9" w:rsidP="004320B9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2C2521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01, 02, 04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995794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19485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C10229" w14:textId="77777777" w:rsidR="004D4F55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396B7E4B" w14:textId="5F615FAF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D8E420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B49A81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5587000 (7430710)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842DE" w14:textId="77777777" w:rsidR="004320B9" w:rsidRPr="004320B9" w:rsidRDefault="004320B9" w:rsidP="004320B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/>
                <w:bCs/>
                <w:sz w:val="20"/>
                <w:szCs w:val="20"/>
              </w:rPr>
              <w:t>462687</w:t>
            </w:r>
          </w:p>
        </w:tc>
      </w:tr>
    </w:tbl>
    <w:p w14:paraId="45C2E1F3" w14:textId="362F3D07" w:rsidR="00AD5E6F" w:rsidRPr="00565D87" w:rsidRDefault="00AD5E6F" w:rsidP="00AD5E6F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2</w:t>
      </w:r>
    </w:p>
    <w:p w14:paraId="6062F9ED" w14:textId="77777777" w:rsidR="00AD5E6F" w:rsidRPr="00565D87" w:rsidRDefault="00AD5E6F" w:rsidP="00AD5E6F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501AD0FD" w14:textId="77777777" w:rsidR="00AD5E6F" w:rsidRPr="00565D87" w:rsidRDefault="00AD5E6F" w:rsidP="00AD5E6F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от 30.0</w:t>
      </w:r>
      <w:r>
        <w:rPr>
          <w:rFonts w:ascii="Times New Roman" w:hAnsi="Times New Roman"/>
          <w:szCs w:val="24"/>
          <w:lang w:eastAsia="ru-RU"/>
        </w:rPr>
        <w:t>6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306</w:t>
      </w:r>
    </w:p>
    <w:p w14:paraId="2FD05639" w14:textId="77777777" w:rsidR="00AD5E6F" w:rsidRPr="00565D87" w:rsidRDefault="00AD5E6F" w:rsidP="00AD5E6F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AD5E6F" w:rsidRPr="00565D87" w14:paraId="7CFFE7B6" w14:textId="77777777" w:rsidTr="00A75E89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89A27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EB505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3350A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6B1A0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91DAB" w14:textId="77777777" w:rsidR="00AD5E6F" w:rsidRPr="00565D87" w:rsidRDefault="00AD5E6F" w:rsidP="00A75E8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7BA3FB17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4969E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30F94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974FD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9C7AE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E39C7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B44ED" w14:textId="77777777" w:rsidR="00AD5E6F" w:rsidRPr="00565D87" w:rsidRDefault="00AD5E6F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AD5E6F" w:rsidRPr="00565D87" w14:paraId="5E32BD09" w14:textId="77777777" w:rsidTr="00A75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92EBD" w14:textId="337A5E05" w:rsidR="00AD5E6F" w:rsidRPr="00565D87" w:rsidRDefault="0047295F" w:rsidP="00A75E8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</w:tc>
      </w:tr>
      <w:tr w:rsidR="0047295F" w:rsidRPr="0047295F" w14:paraId="3A064A87" w14:textId="77777777" w:rsidTr="0047295F">
        <w:trPr>
          <w:trHeight w:val="20"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2DA9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 xml:space="preserve">03-00024-З-00592-250914 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6B69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Отвал пустых горных пород рудника «Холбинский»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6BC4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2921" w14:textId="51935C3D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29910103205 Скальные породы кремнистые при проходке подземных горных выработок, не содержащие полезные ископаемые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922E" w14:textId="77777777" w:rsidR="0047295F" w:rsidRPr="0047295F" w:rsidRDefault="0047295F" w:rsidP="0047295F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 xml:space="preserve">Имеется 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DB96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01, 02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BA1E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81239833001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0CAE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П. Монды, Тункинский район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F451" w14:textId="77777777" w:rsidR="00B632A0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ООО «Зун-Холба»</w:t>
            </w:r>
          </w:p>
          <w:p w14:paraId="6D174BBF" w14:textId="710D073F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670000, Республика Бурятия, г.о. Улан-Удэ, г. Улан-Удэ, ул. Борсоева, д. 19Б, эт. 3, пом. 30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C4BD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326567170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654B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1200000 (3240000)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BD7E4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37000</w:t>
            </w:r>
          </w:p>
        </w:tc>
      </w:tr>
      <w:tr w:rsidR="0047295F" w:rsidRPr="00565D87" w14:paraId="0F7ED759" w14:textId="77777777" w:rsidTr="003F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1476" w14:textId="50A1302A" w:rsidR="0047295F" w:rsidRPr="00565D87" w:rsidRDefault="0047295F" w:rsidP="00A75E8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/>
                <w:sz w:val="20"/>
                <w:szCs w:val="20"/>
              </w:rPr>
              <w:t>Красноярский край</w:t>
            </w:r>
          </w:p>
        </w:tc>
      </w:tr>
      <w:tr w:rsidR="0047295F" w:rsidRPr="0047295F" w14:paraId="6E50C13B" w14:textId="77777777" w:rsidTr="003F5BCA">
        <w:trPr>
          <w:trHeight w:val="20"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5663D3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24-00057-Х-00592-250914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409E2D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Отвалы вскрышных пород Мазульского известнякового рудника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00D606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1F8E6E" w14:textId="571E6B05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A7DB2A" w14:textId="77777777" w:rsidR="0047295F" w:rsidRPr="0047295F" w:rsidRDefault="0047295F" w:rsidP="0047295F">
            <w:pPr>
              <w:snapToGrid w:val="0"/>
              <w:spacing w:before="0" w:line="21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8FC5DB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01, 02, 03, 04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A6361B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04203000000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767196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г. Ачинск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BF7A01" w14:textId="77777777" w:rsidR="00B632A0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АО «РУСАЛ Ачинск»</w:t>
            </w:r>
          </w:p>
          <w:p w14:paraId="5CF08825" w14:textId="5B11083E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662153, Красноярский край, г. Ачинск, Южная Промзона, квартал XII, строения 1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A3C890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2443005570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51FCFA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61838365,385 (160779750)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2D34B" w14:textId="77777777" w:rsidR="0047295F" w:rsidRPr="0047295F" w:rsidRDefault="0047295F" w:rsidP="0047295F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95F">
              <w:rPr>
                <w:rFonts w:ascii="Times New Roman" w:hAnsi="Times New Roman"/>
                <w:bCs/>
                <w:sz w:val="20"/>
                <w:szCs w:val="20"/>
              </w:rPr>
              <w:t>1787000</w:t>
            </w:r>
          </w:p>
        </w:tc>
      </w:tr>
    </w:tbl>
    <w:p w14:paraId="21DF1243" w14:textId="4634C7E7" w:rsidR="006561FD" w:rsidRPr="00077F45" w:rsidRDefault="006561FD" w:rsidP="006561FD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val="en-US"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 w:rsidR="00077F45">
        <w:rPr>
          <w:rFonts w:ascii="Times New Roman" w:hAnsi="Times New Roman"/>
          <w:szCs w:val="24"/>
          <w:lang w:val="en-US" w:eastAsia="ru-RU"/>
        </w:rPr>
        <w:t>3</w:t>
      </w:r>
    </w:p>
    <w:p w14:paraId="05CC4F16" w14:textId="77777777" w:rsidR="006561FD" w:rsidRPr="00565D87" w:rsidRDefault="006561FD" w:rsidP="006561FD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0A02C20E" w14:textId="77777777" w:rsidR="006561FD" w:rsidRPr="00565D87" w:rsidRDefault="006561FD" w:rsidP="006561FD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от 30.0</w:t>
      </w:r>
      <w:r>
        <w:rPr>
          <w:rFonts w:ascii="Times New Roman" w:hAnsi="Times New Roman"/>
          <w:szCs w:val="24"/>
          <w:lang w:eastAsia="ru-RU"/>
        </w:rPr>
        <w:t>6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306</w:t>
      </w:r>
    </w:p>
    <w:p w14:paraId="26DB5C5E" w14:textId="77777777" w:rsidR="006561FD" w:rsidRPr="00565D87" w:rsidRDefault="006561FD" w:rsidP="006561F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6561FD" w:rsidRPr="00565D87" w14:paraId="24E8B9F6" w14:textId="77777777" w:rsidTr="00A75E89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34E5A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1A21F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5476C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1AAA4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C1618" w14:textId="77777777" w:rsidR="006561FD" w:rsidRPr="00565D87" w:rsidRDefault="006561FD" w:rsidP="00A75E8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71F85941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4F7D7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24DC3C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219735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28294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835B1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09D8C" w14:textId="77777777" w:rsidR="006561FD" w:rsidRPr="00565D87" w:rsidRDefault="006561FD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6561FD" w:rsidRPr="00565D87" w14:paraId="2AB17792" w14:textId="77777777" w:rsidTr="006561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2CB64" w14:textId="7ACF5BE4" w:rsidR="006561FD" w:rsidRPr="00565D87" w:rsidRDefault="006561FD" w:rsidP="00A75E8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/>
                <w:sz w:val="20"/>
                <w:szCs w:val="20"/>
              </w:rPr>
              <w:t>Ивановская область</w:t>
            </w:r>
          </w:p>
        </w:tc>
      </w:tr>
      <w:tr w:rsidR="006561FD" w:rsidRPr="006561FD" w14:paraId="4609CAD5" w14:textId="77777777" w:rsidTr="006561FD">
        <w:trPr>
          <w:trHeight w:val="20"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1CCC7F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37-00021-З-00168-070416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DDFFA0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Полигон твердых бытовых отходов. Ивановская область, Южский район, в двух километрах по направлению на юго-запад от г. Южа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A46EA6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35A1C2" w14:textId="6C8D3A77" w:rsidR="006561FD" w:rsidRPr="006561FD" w:rsidRDefault="009F3201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201">
              <w:rPr>
                <w:rFonts w:ascii="Times New Roman" w:hAnsi="Times New Roman"/>
                <w:bCs/>
                <w:sz w:val="20"/>
                <w:szCs w:val="20"/>
              </w:rPr>
              <w:t xml:space="preserve">Мусор от офисных и бытовых помещений организаций несортированный (исключая крупногабаритный) 73310001724; Мусор и смет производственных помещений малоопасный 73321001724; Мусор и смет от уборки складских помещений малоопасный 73322001724; Смет с территории гаража, автостоянки малоопасный 73331001714; Смет с территории автозаправочной станции малоопасный 73331002714; Смет с территории предприятия малоопасный 73339001714; Отходы кухонь и организаций общественного питания несортированные прочие 73610002724; Отходы жиров при рагрузке жироуловителей 73610101394; Масла растительные отработанные при приготовлении пищи 73611001314; Отходы (мусор) от уборки помещений гостиниц, отелей и других мест временного проживания несортированные 73621001724; Фильтрат полигонов захоронения твердых коммунальных отходов малоопасный 73910112394; Отходы очистки дренажных канав, </w:t>
            </w:r>
            <w:r w:rsidRPr="009F3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прудов-накопителей фильтрата полигонов захоронения твердых коммунальных отходов малоопасные 73910311394; Отходы (мусор) от уборки помещений парикмахерских, салонов красоты, соляриев 73941001724; отходы линолеума незагрязненные 82710001514; Смесь незагрязненных строительных материалов на основе полимеров, соодержащая поливинилхлорид 82799001724; лом асфальтовых и асфальтобетонных покрытий 83020001714; Отходы (мусор) от строительных и ремонтных работ 89000001724; Отходы (мусор) от уборки территории и помещений учебно-воспитательных учреждений 73710001725; Отходы (мусор) от уборки территории и помещений культурно-спортивных учреждений и зрелищных мероприятий 73710002725; Отходы (мусор) от уборки территории и помещений объектов оптово-розничной торговли продовольственными товарами 73510001725; Отходы (мусор) от уборки территории и помещений объектов оптово-розничной торговли промышленными товарами 73510002725; Отходы из жилищ несортированные (исключая крупногабаритные) 73111001724; Отходы (осадки) из выгребных ям 73210001304; Отходы из жилищ крупногабаритные 73111002215; Зола от сжигания древесного топлива практически неопасная 61190002405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8B65F2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D2BFEB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01, 03, 04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196D64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24235000000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6790F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г. Южа Ивановская область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3DE8AA" w14:textId="77777777" w:rsid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ООО «Чистая область-Южа»</w:t>
            </w:r>
          </w:p>
          <w:p w14:paraId="586BF53E" w14:textId="680E4533" w:rsid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153021, Ивановская область</w:t>
            </w:r>
          </w:p>
          <w:p w14:paraId="0EDF054D" w14:textId="15E6F5AF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, г.Иваново, ул.3-я Ефремковская, д.5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DB0E14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3702117291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B7C419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228000 (45600)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EABAB7" w14:textId="77777777" w:rsidR="006561FD" w:rsidRPr="006561FD" w:rsidRDefault="006561FD" w:rsidP="006561F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1FD">
              <w:rPr>
                <w:rFonts w:ascii="Times New Roman" w:hAnsi="Times New Roman"/>
                <w:bCs/>
                <w:sz w:val="20"/>
                <w:szCs w:val="20"/>
              </w:rPr>
              <w:t>36534</w:t>
            </w:r>
          </w:p>
        </w:tc>
      </w:tr>
    </w:tbl>
    <w:p w14:paraId="423873D7" w14:textId="19197F5F" w:rsidR="00077F45" w:rsidRPr="00077F45" w:rsidRDefault="00077F45" w:rsidP="00077F45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val="en-US"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val="en-US" w:eastAsia="ru-RU"/>
        </w:rPr>
        <w:t>4</w:t>
      </w:r>
    </w:p>
    <w:p w14:paraId="0AC0E922" w14:textId="77777777" w:rsidR="00077F45" w:rsidRPr="00565D87" w:rsidRDefault="00077F45" w:rsidP="00077F45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5BC71A7" w14:textId="77777777" w:rsidR="00077F45" w:rsidRPr="00565D87" w:rsidRDefault="00077F45" w:rsidP="00077F45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от 30.0</w:t>
      </w:r>
      <w:r>
        <w:rPr>
          <w:rFonts w:ascii="Times New Roman" w:hAnsi="Times New Roman"/>
          <w:szCs w:val="24"/>
          <w:lang w:eastAsia="ru-RU"/>
        </w:rPr>
        <w:t>6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306</w:t>
      </w:r>
    </w:p>
    <w:p w14:paraId="4960E544" w14:textId="77777777" w:rsidR="00077F45" w:rsidRPr="00565D87" w:rsidRDefault="00077F45" w:rsidP="00077F4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077F45" w:rsidRPr="00565D87" w14:paraId="744D389E" w14:textId="77777777" w:rsidTr="00A75E89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83420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481F8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FAF8D5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8F93E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EE8EB9" w14:textId="77777777" w:rsidR="00077F45" w:rsidRPr="00565D87" w:rsidRDefault="00077F45" w:rsidP="00A75E8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30E628D3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B8E36C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965A0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C7839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D1F63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9FC65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489F4" w14:textId="77777777" w:rsidR="00077F45" w:rsidRPr="00565D87" w:rsidRDefault="00077F45" w:rsidP="00A75E8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077F45" w:rsidRPr="00565D87" w14:paraId="03D01A1D" w14:textId="77777777" w:rsidTr="00A75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20394" w14:textId="20573DE5" w:rsidR="00077F45" w:rsidRPr="00565D87" w:rsidRDefault="00077F45" w:rsidP="00A75E8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/>
                <w:sz w:val="20"/>
                <w:szCs w:val="20"/>
              </w:rPr>
              <w:t>Забайкальский край</w:t>
            </w:r>
          </w:p>
        </w:tc>
      </w:tr>
      <w:tr w:rsidR="00077F45" w:rsidRPr="00077F45" w14:paraId="1467D8A0" w14:textId="77777777" w:rsidTr="00077F45">
        <w:trPr>
          <w:trHeight w:val="20"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3025E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75-00049-Х-00294-020818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3E7C22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Отвал вскрышных пород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2CEFBC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F5BF6F" w14:textId="7A397C7D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BDF1BF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EFFFEE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02, 04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3A3B9B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76222000040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0D839A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с. Зашулан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0A8FFF" w14:textId="77777777" w:rsid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«Рарезуголь»</w:t>
            </w:r>
          </w:p>
          <w:p w14:paraId="437E59B3" w14:textId="347084D2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673075, Забайкальский край, Красночикойский район, с. Черемхово, территория ТОР Забайкалье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440F0D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3808232022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025C90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96888000 (203464800)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5B6EF" w14:textId="77777777" w:rsidR="00077F45" w:rsidRPr="00077F45" w:rsidRDefault="00077F45" w:rsidP="00077F4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F45">
              <w:rPr>
                <w:rFonts w:ascii="Times New Roman" w:hAnsi="Times New Roman"/>
                <w:bCs/>
                <w:sz w:val="20"/>
                <w:szCs w:val="20"/>
              </w:rPr>
              <w:t>1341000</w:t>
            </w:r>
          </w:p>
        </w:tc>
      </w:tr>
    </w:tbl>
    <w:p w14:paraId="33E52AD4" w14:textId="77777777" w:rsidR="004320B9" w:rsidRPr="00565D87" w:rsidRDefault="004320B9" w:rsidP="00565D87"/>
    <w:sectPr w:rsidR="004320B9" w:rsidRPr="00565D87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3A23" w14:textId="77777777" w:rsidR="000712E6" w:rsidRDefault="000712E6" w:rsidP="000D5E96">
      <w:pPr>
        <w:spacing w:before="0" w:line="240" w:lineRule="auto"/>
      </w:pPr>
      <w:r>
        <w:separator/>
      </w:r>
    </w:p>
  </w:endnote>
  <w:endnote w:type="continuationSeparator" w:id="0">
    <w:p w14:paraId="157E0123" w14:textId="77777777" w:rsidR="000712E6" w:rsidRDefault="000712E6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824F" w14:textId="77777777" w:rsidR="000712E6" w:rsidRDefault="000712E6" w:rsidP="000D5E96">
      <w:pPr>
        <w:spacing w:before="0" w:line="240" w:lineRule="auto"/>
      </w:pPr>
      <w:r>
        <w:separator/>
      </w:r>
    </w:p>
  </w:footnote>
  <w:footnote w:type="continuationSeparator" w:id="0">
    <w:p w14:paraId="47E5EE8D" w14:textId="77777777" w:rsidR="000712E6" w:rsidRDefault="000712E6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12E6"/>
    <w:rsid w:val="0007598E"/>
    <w:rsid w:val="00077F45"/>
    <w:rsid w:val="000D24E6"/>
    <w:rsid w:val="000D5E96"/>
    <w:rsid w:val="00187882"/>
    <w:rsid w:val="001B50EF"/>
    <w:rsid w:val="002F2623"/>
    <w:rsid w:val="003012D7"/>
    <w:rsid w:val="0031586E"/>
    <w:rsid w:val="00352C9C"/>
    <w:rsid w:val="00364FF2"/>
    <w:rsid w:val="003F5BCA"/>
    <w:rsid w:val="004320B9"/>
    <w:rsid w:val="0047295F"/>
    <w:rsid w:val="004D4F55"/>
    <w:rsid w:val="00523539"/>
    <w:rsid w:val="00565D87"/>
    <w:rsid w:val="005903CF"/>
    <w:rsid w:val="005D4FAE"/>
    <w:rsid w:val="005E61A9"/>
    <w:rsid w:val="005F060B"/>
    <w:rsid w:val="00634E6A"/>
    <w:rsid w:val="00641F6F"/>
    <w:rsid w:val="006561FD"/>
    <w:rsid w:val="00656DF8"/>
    <w:rsid w:val="00771A70"/>
    <w:rsid w:val="007D6666"/>
    <w:rsid w:val="008372DE"/>
    <w:rsid w:val="009B3053"/>
    <w:rsid w:val="009E71F2"/>
    <w:rsid w:val="009F3201"/>
    <w:rsid w:val="00AD5E6F"/>
    <w:rsid w:val="00B632A0"/>
    <w:rsid w:val="00B81BCE"/>
    <w:rsid w:val="00BD3E5F"/>
    <w:rsid w:val="00BD4E84"/>
    <w:rsid w:val="00BD4EAD"/>
    <w:rsid w:val="00C52D90"/>
    <w:rsid w:val="00C7519E"/>
    <w:rsid w:val="00C9370A"/>
    <w:rsid w:val="00D3103C"/>
    <w:rsid w:val="00D43526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20</cp:revision>
  <dcterms:created xsi:type="dcterms:W3CDTF">2019-08-02T10:53:00Z</dcterms:created>
  <dcterms:modified xsi:type="dcterms:W3CDTF">2022-10-28T13:59:00Z</dcterms:modified>
</cp:coreProperties>
</file>